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A" w:rsidRPr="00822A2F" w:rsidRDefault="001C1E8A" w:rsidP="00822A2F">
      <w:pPr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bookmarkStart w:id="0" w:name="_GoBack"/>
      <w:bookmarkEnd w:id="0"/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="00822A2F">
        <w:rPr>
          <w:rFonts w:ascii="Arial" w:hAnsi="Arial" w:cs="Arial"/>
          <w:b/>
          <w:color w:val="000000"/>
          <w:spacing w:val="-10"/>
          <w:sz w:val="28"/>
          <w:szCs w:val="28"/>
        </w:rPr>
        <w:t>MODULO DI RICHIESTA DI ADESIONE AL PERCORSO SPERIMENTALE DI CURVATURA BIOMEDICA</w:t>
      </w:r>
    </w:p>
    <w:p w:rsidR="006D79EA" w:rsidRDefault="006D79EA" w:rsidP="001C1E8A">
      <w:pPr>
        <w:jc w:val="both"/>
      </w:pPr>
    </w:p>
    <w:p w:rsidR="001F0FC6" w:rsidRDefault="001F0FC6" w:rsidP="001C1E8A">
      <w:pPr>
        <w:jc w:val="both"/>
      </w:pPr>
    </w:p>
    <w:p w:rsidR="001F0FC6" w:rsidRDefault="001F0FC6" w:rsidP="001C1E8A">
      <w:pPr>
        <w:jc w:val="both"/>
      </w:pPr>
    </w:p>
    <w:p w:rsidR="001F0FC6" w:rsidRDefault="006D79EA" w:rsidP="001C1E8A">
      <w:pPr>
        <w:jc w:val="both"/>
        <w:rPr>
          <w:color w:val="000000"/>
          <w:spacing w:val="7"/>
        </w:rPr>
      </w:pPr>
      <w:r w:rsidRPr="006D79EA">
        <w:t>Il</w:t>
      </w:r>
      <w:r w:rsidR="003708E4">
        <w:t>/la</w:t>
      </w:r>
      <w:r w:rsidRPr="006D79EA">
        <w:t xml:space="preserve"> sotto</w:t>
      </w:r>
      <w:r w:rsidR="001C1E8A" w:rsidRPr="006D79EA">
        <w:t>scritto</w:t>
      </w:r>
      <w:r>
        <w:t>/a</w:t>
      </w:r>
      <w:r w:rsidR="003708E4">
        <w:t>, …….</w:t>
      </w:r>
      <w:r>
        <w:t>………………………</w:t>
      </w:r>
      <w:r w:rsidR="003708E4">
        <w:t>…………………………………………,</w:t>
      </w:r>
      <w:r>
        <w:t xml:space="preserve"> </w:t>
      </w:r>
      <w:r w:rsidR="001C1E8A" w:rsidRPr="006D79EA">
        <w:rPr>
          <w:color w:val="000000"/>
          <w:spacing w:val="2"/>
        </w:rPr>
        <w:t>nato/a…………………</w:t>
      </w:r>
      <w:r w:rsidR="003708E4">
        <w:rPr>
          <w:color w:val="000000"/>
          <w:spacing w:val="2"/>
        </w:rPr>
        <w:t xml:space="preserve">………………… </w:t>
      </w:r>
      <w:r w:rsidR="001C1E8A" w:rsidRPr="006D79EA">
        <w:rPr>
          <w:color w:val="000000"/>
          <w:spacing w:val="2"/>
        </w:rPr>
        <w:t>il</w:t>
      </w:r>
      <w:r w:rsidR="003708E4">
        <w:rPr>
          <w:color w:val="000000"/>
          <w:spacing w:val="2"/>
        </w:rPr>
        <w:t xml:space="preserve"> …………………</w:t>
      </w:r>
      <w:r w:rsidR="001C1E8A" w:rsidRPr="006D79EA">
        <w:rPr>
          <w:color w:val="000000"/>
          <w:spacing w:val="2"/>
        </w:rPr>
        <w:t>…………</w:t>
      </w:r>
      <w:r w:rsidR="003708E4">
        <w:rPr>
          <w:color w:val="000000"/>
          <w:spacing w:val="2"/>
        </w:rPr>
        <w:t xml:space="preserve"> </w:t>
      </w:r>
      <w:r w:rsidR="001C1E8A" w:rsidRPr="006D79EA">
        <w:rPr>
          <w:color w:val="000000"/>
          <w:spacing w:val="2"/>
        </w:rPr>
        <w:t>residente a………………….</w:t>
      </w:r>
      <w:r w:rsidR="001F0FC6">
        <w:rPr>
          <w:color w:val="000000"/>
          <w:spacing w:val="2"/>
        </w:rPr>
        <w:t xml:space="preserve"> </w:t>
      </w:r>
      <w:r w:rsidR="001C1E8A" w:rsidRPr="006D79EA">
        <w:rPr>
          <w:color w:val="000000"/>
          <w:spacing w:val="7"/>
        </w:rPr>
        <w:t>in via/piazza</w:t>
      </w:r>
      <w:r w:rsidR="001F0FC6"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>…………………………………………</w:t>
      </w:r>
      <w:r w:rsidR="001F0FC6">
        <w:rPr>
          <w:color w:val="000000"/>
          <w:spacing w:val="7"/>
        </w:rPr>
        <w:t>……</w:t>
      </w:r>
      <w:r w:rsidR="00DB5BF4">
        <w:rPr>
          <w:color w:val="000000"/>
          <w:spacing w:val="7"/>
        </w:rPr>
        <w:t>…..</w:t>
      </w:r>
      <w:r w:rsidR="001F0FC6">
        <w:rPr>
          <w:color w:val="000000"/>
          <w:spacing w:val="7"/>
        </w:rPr>
        <w:t xml:space="preserve">, </w:t>
      </w:r>
    </w:p>
    <w:p w:rsidR="001C1E8A" w:rsidRPr="006D79EA" w:rsidRDefault="001F0FC6" w:rsidP="001C1E8A">
      <w:pPr>
        <w:jc w:val="both"/>
        <w:rPr>
          <w:color w:val="000000"/>
          <w:spacing w:val="6"/>
        </w:rPr>
      </w:pPr>
      <w:r w:rsidRPr="00B513EF">
        <w:t>in qualità di genitore (o titolare della responsabilità genitoriale)</w:t>
      </w:r>
      <w:r w:rsidRPr="00B513EF">
        <w:rPr>
          <w:spacing w:val="-28"/>
        </w:rPr>
        <w:t xml:space="preserve"> </w:t>
      </w:r>
      <w:r>
        <w:t xml:space="preserve">dello studente </w:t>
      </w:r>
      <w:r>
        <w:rPr>
          <w:spacing w:val="5"/>
        </w:rPr>
        <w:t xml:space="preserve"> …………………………………….. f</w:t>
      </w:r>
      <w:r w:rsidR="00DB5BF4">
        <w:rPr>
          <w:color w:val="000000"/>
          <w:spacing w:val="7"/>
        </w:rPr>
        <w:t xml:space="preserve">requentante la classe </w:t>
      </w:r>
      <w:r w:rsidR="001C1E8A" w:rsidRPr="006D79EA">
        <w:rPr>
          <w:color w:val="000000"/>
          <w:spacing w:val="7"/>
        </w:rPr>
        <w:t>………………………..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>sez.…………………..</w:t>
      </w:r>
      <w:r w:rsidR="00822A2F">
        <w:rPr>
          <w:color w:val="000000"/>
          <w:spacing w:val="7"/>
        </w:rPr>
        <w:t>,</w:t>
      </w:r>
      <w:r w:rsidR="001C1E8A" w:rsidRPr="006D79EA">
        <w:rPr>
          <w:color w:val="000000"/>
          <w:spacing w:val="7"/>
        </w:rPr>
        <w:t xml:space="preserve"> </w:t>
      </w:r>
      <w:r w:rsidR="00822A2F">
        <w:rPr>
          <w:color w:val="000000"/>
          <w:spacing w:val="7"/>
        </w:rPr>
        <w:t>avendo preso visione della circolare</w:t>
      </w:r>
      <w:r w:rsidR="003708E4">
        <w:rPr>
          <w:color w:val="000000"/>
          <w:spacing w:val="7"/>
        </w:rPr>
        <w:t xml:space="preserve"> del Dirigente scolastico </w:t>
      </w:r>
      <w:r w:rsidR="00822A2F">
        <w:rPr>
          <w:color w:val="000000"/>
          <w:spacing w:val="7"/>
        </w:rPr>
        <w:t>di attivazione del percorso “Biologia con curvatura biomedica”, del regolamento del percorso e del calendario della prima annualità, pubblicati sul sito del Liceo Scientifico “Nuzzi”</w:t>
      </w:r>
      <w:r w:rsidR="003708E4">
        <w:rPr>
          <w:color w:val="000000"/>
          <w:spacing w:val="7"/>
        </w:rPr>
        <w:t>,</w:t>
      </w:r>
    </w:p>
    <w:p w:rsidR="00822A2F" w:rsidRDefault="00822A2F" w:rsidP="003A26BB">
      <w:pPr>
        <w:tabs>
          <w:tab w:val="left" w:leader="dot" w:pos="4953"/>
          <w:tab w:val="right" w:leader="dot" w:pos="9630"/>
        </w:tabs>
        <w:jc w:val="center"/>
        <w:outlineLvl w:val="0"/>
        <w:rPr>
          <w:b/>
          <w:color w:val="000000"/>
          <w:spacing w:val="6"/>
        </w:rPr>
      </w:pPr>
    </w:p>
    <w:p w:rsidR="001C1E8A" w:rsidRPr="006D79EA" w:rsidRDefault="00822A2F" w:rsidP="003A26BB">
      <w:pPr>
        <w:tabs>
          <w:tab w:val="left" w:leader="dot" w:pos="4953"/>
          <w:tab w:val="right" w:leader="dot" w:pos="9630"/>
        </w:tabs>
        <w:jc w:val="center"/>
        <w:outlineLvl w:val="0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>CHIEDE</w:t>
      </w:r>
    </w:p>
    <w:p w:rsidR="00822A2F" w:rsidRDefault="00822A2F" w:rsidP="00822A2F">
      <w:pPr>
        <w:contextualSpacing/>
        <w:jc w:val="both"/>
        <w:rPr>
          <w:color w:val="000000"/>
          <w:spacing w:val="7"/>
        </w:rPr>
      </w:pPr>
    </w:p>
    <w:p w:rsidR="00822A2F" w:rsidRDefault="00B236DA" w:rsidP="00822A2F">
      <w:pPr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c</w:t>
      </w:r>
      <w:r w:rsidR="001F0FC6">
        <w:rPr>
          <w:color w:val="000000"/>
          <w:spacing w:val="7"/>
        </w:rPr>
        <w:t xml:space="preserve">he il proprio figli/a possa </w:t>
      </w:r>
      <w:r w:rsidR="00822A2F">
        <w:rPr>
          <w:color w:val="000000"/>
          <w:spacing w:val="7"/>
        </w:rPr>
        <w:t xml:space="preserve">accedere alla selezione per i posti </w:t>
      </w:r>
      <w:r w:rsidR="001F0FC6">
        <w:rPr>
          <w:color w:val="000000"/>
          <w:spacing w:val="7"/>
        </w:rPr>
        <w:t>disponibili per il percorso “Biologia con curvatura biomedica”.</w:t>
      </w:r>
    </w:p>
    <w:p w:rsidR="00822A2F" w:rsidRPr="006D79EA" w:rsidRDefault="00822A2F" w:rsidP="00822A2F">
      <w:pPr>
        <w:contextualSpacing/>
        <w:jc w:val="both"/>
        <w:rPr>
          <w:color w:val="000000"/>
          <w:spacing w:val="7"/>
        </w:rPr>
      </w:pPr>
    </w:p>
    <w:p w:rsidR="003708E4" w:rsidRDefault="003708E4" w:rsidP="003A26BB">
      <w:pPr>
        <w:tabs>
          <w:tab w:val="right" w:leader="dot" w:pos="3384"/>
        </w:tabs>
        <w:jc w:val="both"/>
        <w:outlineLvl w:val="0"/>
        <w:rPr>
          <w:color w:val="000000"/>
        </w:rPr>
      </w:pPr>
    </w:p>
    <w:p w:rsidR="001C1E8A" w:rsidRPr="006D79EA" w:rsidRDefault="001C1E8A" w:rsidP="003A26BB">
      <w:pPr>
        <w:tabs>
          <w:tab w:val="right" w:leader="dot" w:pos="3384"/>
        </w:tabs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</w:p>
    <w:p w:rsidR="001F0FC6" w:rsidRPr="006D79EA" w:rsidRDefault="001F0FC6" w:rsidP="001F0FC6">
      <w:pPr>
        <w:tabs>
          <w:tab w:val="right" w:leader="dot" w:pos="3002"/>
        </w:tabs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>
        <w:rPr>
          <w:color w:val="000000"/>
          <w:spacing w:val="6"/>
        </w:rPr>
        <w:t xml:space="preserve">genitore </w:t>
      </w:r>
      <w:r w:rsidRPr="006D79EA">
        <w:rPr>
          <w:color w:val="000000"/>
          <w:spacing w:val="6"/>
        </w:rPr>
        <w:tab/>
      </w:r>
    </w:p>
    <w:p w:rsidR="001F0FC6" w:rsidRDefault="001F0FC6" w:rsidP="003A26BB">
      <w:pPr>
        <w:tabs>
          <w:tab w:val="right" w:leader="dot" w:pos="3002"/>
        </w:tabs>
        <w:jc w:val="both"/>
        <w:outlineLvl w:val="0"/>
        <w:rPr>
          <w:color w:val="000000"/>
          <w:spacing w:val="6"/>
        </w:rPr>
      </w:pPr>
    </w:p>
    <w:p w:rsidR="001C1E8A" w:rsidRPr="006D79EA" w:rsidRDefault="001C1E8A" w:rsidP="003A26BB">
      <w:pPr>
        <w:tabs>
          <w:tab w:val="right" w:leader="dot" w:pos="3002"/>
        </w:tabs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:rsidR="001C1E8A" w:rsidRPr="006D79EA" w:rsidRDefault="001C1E8A"/>
    <w:sectPr w:rsidR="001C1E8A" w:rsidRPr="006D79EA" w:rsidSect="00CE0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6A" w:rsidRDefault="0027786A" w:rsidP="0016106B">
      <w:r>
        <w:separator/>
      </w:r>
    </w:p>
  </w:endnote>
  <w:endnote w:type="continuationSeparator" w:id="0">
    <w:p w:rsidR="0027786A" w:rsidRDefault="0027786A" w:rsidP="0016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6B" w:rsidRDefault="001610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6B" w:rsidRDefault="0016106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6B" w:rsidRDefault="001610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6A" w:rsidRDefault="0027786A" w:rsidP="0016106B">
      <w:r>
        <w:separator/>
      </w:r>
    </w:p>
  </w:footnote>
  <w:footnote w:type="continuationSeparator" w:id="0">
    <w:p w:rsidR="0027786A" w:rsidRDefault="0027786A" w:rsidP="00161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6B" w:rsidRDefault="001610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5" w:type="dxa"/>
      <w:jc w:val="center"/>
      <w:tblLayout w:type="fixed"/>
      <w:tblLook w:val="00A0" w:firstRow="1" w:lastRow="0" w:firstColumn="1" w:lastColumn="0" w:noHBand="0" w:noVBand="0"/>
    </w:tblPr>
    <w:tblGrid>
      <w:gridCol w:w="1525"/>
      <w:gridCol w:w="991"/>
      <w:gridCol w:w="4081"/>
      <w:gridCol w:w="3258"/>
    </w:tblGrid>
    <w:tr w:rsidR="0016106B" w:rsidTr="0016106B">
      <w:trPr>
        <w:jc w:val="center"/>
      </w:trPr>
      <w:tc>
        <w:tcPr>
          <w:tcW w:w="1526" w:type="dxa"/>
          <w:hideMark/>
        </w:tcPr>
        <w:p w:rsidR="0016106B" w:rsidRDefault="0016106B">
          <w:pPr>
            <w:jc w:val="center"/>
            <w:rPr>
              <w:sz w:val="22"/>
              <w:szCs w:val="22"/>
            </w:rPr>
          </w:pPr>
          <w:r>
            <w:t xml:space="preserve">  </w:t>
          </w:r>
          <w:r>
            <w:rPr>
              <w:noProof/>
              <w:lang w:eastAsia="it-IT"/>
            </w:rPr>
            <w:drawing>
              <wp:inline distT="0" distB="0" distL="0" distR="0">
                <wp:extent cx="447675" cy="638175"/>
                <wp:effectExtent l="19050" t="0" r="9525" b="0"/>
                <wp:docPr id="1" name="Immagine 2" descr="simb_rep_col.g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simb_rep_col.gif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hideMark/>
        </w:tcPr>
        <w:p w:rsidR="0016106B" w:rsidRDefault="0016106B">
          <w:pPr>
            <w:jc w:val="center"/>
            <w:rPr>
              <w:sz w:val="22"/>
              <w:szCs w:val="22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33400" cy="552450"/>
                <wp:effectExtent l="19050" t="0" r="0" b="0"/>
                <wp:docPr id="2" name="Immagine 3" descr="eu_logo.g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eu_logo.gif"/>
                        <pic:cNvPicPr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4" w:type="dxa"/>
          <w:hideMark/>
        </w:tcPr>
        <w:p w:rsidR="0016106B" w:rsidRDefault="0016106B">
          <w:pPr>
            <w:jc w:val="right"/>
            <w:rPr>
              <w:rFonts w:ascii="Arial" w:eastAsia="Calibri" w:hAnsi="Arial" w:cs="Arial"/>
              <w:b/>
            </w:rPr>
          </w:pPr>
          <w:r>
            <w:rPr>
              <w:rFonts w:ascii="Arial" w:hAnsi="Arial" w:cs="Arial"/>
              <w:b/>
            </w:rPr>
            <w:t>LICEO   SCIENTIFICO   STATALE</w:t>
          </w:r>
        </w:p>
        <w:p w:rsidR="0016106B" w:rsidRDefault="0016106B">
          <w:pPr>
            <w:jc w:val="right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</w:rPr>
            <w:t>“RICCARDO NUZZI”</w:t>
          </w:r>
        </w:p>
        <w:p w:rsidR="0016106B" w:rsidRDefault="0016106B">
          <w:pPr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Sede principale: via Cinzio Violante, 18</w:t>
          </w:r>
        </w:p>
        <w:p w:rsidR="0016106B" w:rsidRDefault="0016106B">
          <w:pPr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0"/>
              <w:szCs w:val="20"/>
            </w:rPr>
            <w:t>Tel. +39 0883 547511</w:t>
          </w:r>
        </w:p>
      </w:tc>
      <w:tc>
        <w:tcPr>
          <w:tcW w:w="3260" w:type="dxa"/>
          <w:hideMark/>
        </w:tcPr>
        <w:p w:rsidR="0016106B" w:rsidRDefault="0016106B">
          <w:pPr>
            <w:spacing w:line="309" w:lineRule="auto"/>
            <w:rPr>
              <w:rFonts w:ascii="Arial" w:eastAsia="Calibri" w:hAnsi="Arial" w:cs="Arial"/>
              <w:color w:val="808080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808080"/>
              <w:sz w:val="18"/>
              <w:szCs w:val="18"/>
              <w:lang w:val="en-US"/>
            </w:rPr>
            <w:t>Cod. Min. BAPS080006</w:t>
          </w:r>
          <w:r>
            <w:rPr>
              <w:rFonts w:ascii="Arial" w:hAnsi="Arial" w:cs="Arial"/>
              <w:color w:val="808080"/>
              <w:sz w:val="18"/>
              <w:szCs w:val="18"/>
              <w:lang w:val="en-US"/>
            </w:rPr>
            <w:br/>
            <w:t xml:space="preserve">Cod. </w:t>
          </w:r>
          <w:proofErr w:type="spellStart"/>
          <w:r>
            <w:rPr>
              <w:rFonts w:ascii="Arial" w:hAnsi="Arial" w:cs="Arial"/>
              <w:color w:val="808080"/>
              <w:sz w:val="18"/>
              <w:szCs w:val="18"/>
              <w:lang w:val="en-US"/>
            </w:rPr>
            <w:t>Fisc</w:t>
          </w:r>
          <w:proofErr w:type="spellEnd"/>
          <w:r>
            <w:rPr>
              <w:rFonts w:ascii="Arial" w:hAnsi="Arial" w:cs="Arial"/>
              <w:color w:val="808080"/>
              <w:sz w:val="18"/>
              <w:szCs w:val="18"/>
              <w:lang w:val="en-US"/>
            </w:rPr>
            <w:t>. 81003970720</w:t>
          </w:r>
        </w:p>
        <w:p w:rsidR="0016106B" w:rsidRDefault="0016106B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76123 Andria (BA)</w:t>
          </w:r>
        </w:p>
        <w:p w:rsidR="0016106B" w:rsidRDefault="0016106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0"/>
              <w:szCs w:val="20"/>
            </w:rPr>
            <w:t>Fax: +39 0883 547529</w:t>
          </w:r>
        </w:p>
      </w:tc>
    </w:tr>
    <w:tr w:rsidR="0016106B" w:rsidRPr="003708E4" w:rsidTr="0016106B">
      <w:trPr>
        <w:trHeight w:val="269"/>
        <w:jc w:val="center"/>
      </w:trPr>
      <w:tc>
        <w:tcPr>
          <w:tcW w:w="1526" w:type="dxa"/>
          <w:vAlign w:val="center"/>
          <w:hideMark/>
        </w:tcPr>
        <w:p w:rsidR="0016106B" w:rsidRDefault="0016106B">
          <w:pPr>
            <w:jc w:val="center"/>
            <w:rPr>
              <w:i/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876300" cy="628650"/>
                <wp:effectExtent l="19050" t="0" r="0" b="0"/>
                <wp:docPr id="3" name="Immagine 8" descr="logo_nuzz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nuzz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</w:tcPr>
        <w:p w:rsidR="0016106B" w:rsidRDefault="0016106B">
          <w:pPr>
            <w:jc w:val="center"/>
            <w:rPr>
              <w:rFonts w:ascii="Calibri" w:eastAsia="Calibri" w:hAnsi="Calibri" w:cs="Times New Roman"/>
              <w:i/>
              <w:sz w:val="16"/>
              <w:szCs w:val="16"/>
            </w:rPr>
          </w:pPr>
        </w:p>
        <w:p w:rsidR="0016106B" w:rsidRDefault="0016106B">
          <w:pPr>
            <w:jc w:val="center"/>
            <w:rPr>
              <w:sz w:val="22"/>
              <w:szCs w:val="22"/>
            </w:rPr>
          </w:pPr>
          <w:r>
            <w:rPr>
              <w:i/>
              <w:sz w:val="16"/>
              <w:szCs w:val="16"/>
            </w:rPr>
            <w:t xml:space="preserve"> AMATE</w:t>
          </w:r>
          <w:r>
            <w:rPr>
              <w:i/>
              <w:sz w:val="16"/>
              <w:szCs w:val="16"/>
            </w:rPr>
            <w:br/>
            <w:t xml:space="preserve"> QUOD</w:t>
          </w:r>
          <w:r>
            <w:rPr>
              <w:i/>
              <w:sz w:val="16"/>
              <w:szCs w:val="16"/>
            </w:rPr>
            <w:br/>
            <w:t xml:space="preserve"> ERITIS</w:t>
          </w:r>
        </w:p>
      </w:tc>
      <w:tc>
        <w:tcPr>
          <w:tcW w:w="4084" w:type="dxa"/>
        </w:tcPr>
        <w:p w:rsidR="0016106B" w:rsidRDefault="0016106B">
          <w:pPr>
            <w:jc w:val="right"/>
            <w:rPr>
              <w:rFonts w:ascii="Arial" w:eastAsia="Calibri" w:hAnsi="Arial" w:cs="Arial"/>
              <w:sz w:val="20"/>
              <w:szCs w:val="20"/>
            </w:rPr>
          </w:pPr>
        </w:p>
        <w:p w:rsidR="0016106B" w:rsidRDefault="0016106B">
          <w:pPr>
            <w:jc w:val="right"/>
            <w:rPr>
              <w:rFonts w:ascii="Arial" w:hAnsi="Arial" w:cs="Arial"/>
              <w:color w:val="E36C0A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>
            <w:rPr>
              <w:rFonts w:ascii="Arial" w:hAnsi="Arial" w:cs="Arial"/>
              <w:color w:val="E36C0A"/>
              <w:sz w:val="18"/>
              <w:szCs w:val="18"/>
              <w:lang w:val="en-US"/>
            </w:rPr>
            <w:t>www.liceonuzzi.edu.it</w:t>
          </w:r>
        </w:p>
        <w:p w:rsidR="0016106B" w:rsidRDefault="0016106B">
          <w:pPr>
            <w:jc w:val="right"/>
            <w:rPr>
              <w:rFonts w:ascii="Arial" w:hAnsi="Arial" w:cs="Arial"/>
              <w:color w:val="808080"/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:rsidR="0016106B" w:rsidRDefault="0016106B">
          <w:pPr>
            <w:rPr>
              <w:rFonts w:ascii="Arial" w:eastAsia="Calibri" w:hAnsi="Arial" w:cs="Arial"/>
              <w:sz w:val="20"/>
              <w:szCs w:val="20"/>
              <w:lang w:val="en-US"/>
            </w:rPr>
          </w:pPr>
        </w:p>
        <w:p w:rsidR="0016106B" w:rsidRDefault="0016106B">
          <w:pPr>
            <w:rPr>
              <w:rFonts w:ascii="Arial" w:hAnsi="Arial" w:cs="Arial"/>
              <w:color w:val="E36C0A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>
            <w:rPr>
              <w:rFonts w:ascii="Arial" w:hAnsi="Arial" w:cs="Arial"/>
              <w:color w:val="E36C0A"/>
              <w:sz w:val="18"/>
              <w:szCs w:val="18"/>
              <w:lang w:val="en-US"/>
            </w:rPr>
            <w:t>BAPS080006@istruzione.it</w:t>
          </w:r>
        </w:p>
        <w:p w:rsidR="0016106B" w:rsidRDefault="0016106B">
          <w:pPr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E36C0A"/>
              <w:sz w:val="18"/>
              <w:szCs w:val="18"/>
              <w:lang w:val="en-US"/>
            </w:rPr>
            <w:t xml:space="preserve"> Baps080006@pec.istruzione.it</w:t>
          </w:r>
          <w:r>
            <w:rPr>
              <w:rFonts w:ascii="Arial" w:hAnsi="Arial" w:cs="Arial"/>
              <w:color w:val="E36C0A"/>
              <w:sz w:val="18"/>
              <w:szCs w:val="18"/>
              <w:lang w:val="en-US"/>
            </w:rPr>
            <w:br/>
          </w:r>
        </w:p>
      </w:tc>
    </w:tr>
  </w:tbl>
  <w:p w:rsidR="0016106B" w:rsidRPr="0016106B" w:rsidRDefault="0016106B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6B" w:rsidRDefault="0016106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8A"/>
    <w:rsid w:val="00002A13"/>
    <w:rsid w:val="0016106B"/>
    <w:rsid w:val="001C1E8A"/>
    <w:rsid w:val="001F0FC6"/>
    <w:rsid w:val="0027786A"/>
    <w:rsid w:val="00283E46"/>
    <w:rsid w:val="002F60F7"/>
    <w:rsid w:val="003708E4"/>
    <w:rsid w:val="003A26BB"/>
    <w:rsid w:val="00417109"/>
    <w:rsid w:val="004A1E63"/>
    <w:rsid w:val="00564E19"/>
    <w:rsid w:val="00601F2D"/>
    <w:rsid w:val="006D79EA"/>
    <w:rsid w:val="008165BC"/>
    <w:rsid w:val="00822A2F"/>
    <w:rsid w:val="00833E43"/>
    <w:rsid w:val="00837BE7"/>
    <w:rsid w:val="008900CC"/>
    <w:rsid w:val="008F2B15"/>
    <w:rsid w:val="008F349B"/>
    <w:rsid w:val="00987FAC"/>
    <w:rsid w:val="009A6166"/>
    <w:rsid w:val="00A27563"/>
    <w:rsid w:val="00B236DA"/>
    <w:rsid w:val="00C72592"/>
    <w:rsid w:val="00C863AC"/>
    <w:rsid w:val="00CE0CF7"/>
    <w:rsid w:val="00D85F82"/>
    <w:rsid w:val="00DB5BF4"/>
    <w:rsid w:val="00E323E9"/>
    <w:rsid w:val="00EE13E1"/>
    <w:rsid w:val="00F63B1B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00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610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106B"/>
  </w:style>
  <w:style w:type="paragraph" w:styleId="Pidipagina">
    <w:name w:val="footer"/>
    <w:basedOn w:val="Normale"/>
    <w:link w:val="PidipaginaCarattere"/>
    <w:uiPriority w:val="99"/>
    <w:semiHidden/>
    <w:unhideWhenUsed/>
    <w:rsid w:val="001610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10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0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00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610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106B"/>
  </w:style>
  <w:style w:type="paragraph" w:styleId="Pidipagina">
    <w:name w:val="footer"/>
    <w:basedOn w:val="Normale"/>
    <w:link w:val="PidipaginaCarattere"/>
    <w:uiPriority w:val="99"/>
    <w:semiHidden/>
    <w:unhideWhenUsed/>
    <w:rsid w:val="001610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10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0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Utente</cp:lastModifiedBy>
  <cp:revision>2</cp:revision>
  <dcterms:created xsi:type="dcterms:W3CDTF">2020-10-02T11:05:00Z</dcterms:created>
  <dcterms:modified xsi:type="dcterms:W3CDTF">2020-10-02T11:05:00Z</dcterms:modified>
</cp:coreProperties>
</file>